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454A6" w14:textId="77777777" w:rsidR="003C4444" w:rsidRPr="003C4444" w:rsidRDefault="003C4444" w:rsidP="003C444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C444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Navrhovatel:</w:t>
      </w:r>
    </w:p>
    <w:p w14:paraId="7E201993" w14:textId="77777777" w:rsidR="003C4444" w:rsidRPr="003C4444" w:rsidRDefault="003C4444" w:rsidP="003C444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C444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Adresa: </w:t>
      </w:r>
    </w:p>
    <w:p w14:paraId="3082223A" w14:textId="77777777" w:rsidR="003C4444" w:rsidRPr="003C4444" w:rsidRDefault="003C4444" w:rsidP="003C444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C444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Telefon:</w:t>
      </w:r>
    </w:p>
    <w:p w14:paraId="0B67E55D" w14:textId="77777777" w:rsidR="003C4444" w:rsidRPr="003C4444" w:rsidRDefault="003C4444" w:rsidP="003C444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C444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e-mail: </w:t>
      </w:r>
    </w:p>
    <w:p w14:paraId="2BD6CF8B" w14:textId="77777777" w:rsidR="003C4444" w:rsidRPr="003C4444" w:rsidRDefault="003C4444" w:rsidP="003C444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AE4C828" w14:textId="77777777" w:rsidR="003C4444" w:rsidRPr="003C4444" w:rsidRDefault="003C4444" w:rsidP="003C444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5DF9D5E" w14:textId="77777777" w:rsidR="003C4444" w:rsidRPr="003C4444" w:rsidRDefault="003C4444" w:rsidP="003C444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C444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Kategorie ocenění:</w:t>
      </w:r>
      <w:r w:rsidRPr="003C444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 xml:space="preserve"> I. kategorie – Významný přínos pro rozvoj školství v Libereckém kraji / II. kategorie – Ocenění za dlouhodobou pedagogickou činnost /III. </w:t>
      </w:r>
      <w:proofErr w:type="gramStart"/>
      <w:r w:rsidRPr="003C444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kategorie - Zásluhy</w:t>
      </w:r>
      <w:proofErr w:type="gramEnd"/>
      <w:r w:rsidRPr="003C444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 xml:space="preserve"> o rozvoj školství v Libereckém kraji</w:t>
      </w:r>
    </w:p>
    <w:p w14:paraId="4EA4FC49" w14:textId="77777777" w:rsidR="003C4444" w:rsidRPr="003C4444" w:rsidRDefault="003C4444" w:rsidP="003C444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A6F4DE5" w14:textId="77777777" w:rsidR="003C4444" w:rsidRPr="003C4444" w:rsidRDefault="003C4444" w:rsidP="003C444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3C444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Navrhovaná/ý:</w:t>
      </w:r>
    </w:p>
    <w:p w14:paraId="0B0C07B6" w14:textId="77777777" w:rsidR="003C4444" w:rsidRPr="003C4444" w:rsidRDefault="003C4444" w:rsidP="003C444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C444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Ročník narození:</w:t>
      </w:r>
    </w:p>
    <w:p w14:paraId="67908976" w14:textId="77777777" w:rsidR="003C4444" w:rsidRPr="003C4444" w:rsidRDefault="003C4444" w:rsidP="003C444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C444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Bydliště:</w:t>
      </w:r>
    </w:p>
    <w:p w14:paraId="2EF6647C" w14:textId="77777777" w:rsidR="003C4444" w:rsidRPr="003C4444" w:rsidRDefault="003C4444" w:rsidP="003C444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C444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Pracoviště:</w:t>
      </w:r>
    </w:p>
    <w:p w14:paraId="3D79C31C" w14:textId="77777777" w:rsidR="003C4444" w:rsidRPr="003C4444" w:rsidRDefault="003C4444" w:rsidP="003C444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C444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Kontakt na navrhovanou/</w:t>
      </w:r>
      <w:proofErr w:type="spellStart"/>
      <w:r w:rsidRPr="003C444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ného</w:t>
      </w:r>
      <w:proofErr w:type="spellEnd"/>
      <w:r w:rsidRPr="003C444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(telefon nebo e-mail): </w:t>
      </w:r>
    </w:p>
    <w:p w14:paraId="033EEFC1" w14:textId="77777777" w:rsidR="003C4444" w:rsidRPr="003C4444" w:rsidRDefault="003C4444" w:rsidP="003C444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08065C7" w14:textId="77777777" w:rsidR="003C4444" w:rsidRPr="003C4444" w:rsidRDefault="003C4444" w:rsidP="003C444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C444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Délka pedagogické praxe:</w:t>
      </w:r>
    </w:p>
    <w:p w14:paraId="78CD52A4" w14:textId="77777777" w:rsidR="003C4444" w:rsidRPr="003C4444" w:rsidRDefault="003C4444" w:rsidP="003C444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7E85C21" w14:textId="77777777" w:rsidR="003C4444" w:rsidRPr="003C4444" w:rsidRDefault="003C4444" w:rsidP="003C4444">
      <w:pPr>
        <w:spacing w:after="6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  <w:r w:rsidRPr="003C444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 xml:space="preserve">Zdůvodnění návrhu: </w:t>
      </w:r>
    </w:p>
    <w:p w14:paraId="28235640" w14:textId="77777777" w:rsidR="003C4444" w:rsidRPr="003C4444" w:rsidRDefault="003C4444" w:rsidP="003C444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EB09D41" w14:textId="77777777" w:rsidR="003C4444" w:rsidRPr="003C4444" w:rsidRDefault="003C4444" w:rsidP="003C4444">
      <w:pPr>
        <w:spacing w:after="12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</w:pPr>
      <w:r w:rsidRPr="003C444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 xml:space="preserve">1. Pedagogická dráha </w:t>
      </w:r>
      <w:r w:rsidRPr="003C444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>(rámcově časový a místní průběh působení ve školství, zastávané pozice, odbornost získaná studiem, případně její další rozšíření či prohloubení …, současná pozice</w:t>
      </w:r>
      <w:proofErr w:type="gramStart"/>
      <w:r w:rsidRPr="003C444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>… )</w:t>
      </w:r>
      <w:proofErr w:type="gramEnd"/>
    </w:p>
    <w:p w14:paraId="088DB5D0" w14:textId="77777777" w:rsidR="003C4444" w:rsidRPr="003C4444" w:rsidRDefault="003C4444" w:rsidP="003C4444">
      <w:pPr>
        <w:spacing w:after="12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</w:p>
    <w:p w14:paraId="3F848EF4" w14:textId="14907375" w:rsidR="003C4444" w:rsidRPr="003C4444" w:rsidRDefault="003C4444" w:rsidP="003C4444">
      <w:pPr>
        <w:spacing w:after="12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</w:pPr>
      <w:r w:rsidRPr="003C444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2. Odborné působení</w:t>
      </w:r>
      <w:r w:rsidRPr="003C444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: </w:t>
      </w:r>
      <w:r w:rsidRPr="003C444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>(např. odbornost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 xml:space="preserve">, </w:t>
      </w:r>
      <w:r w:rsidRPr="003C444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>převážně vyučované předměty, specifické pracovní zaměření, uplatňování inovativních metod a postupů, metodické působení, vědecká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 xml:space="preserve">, </w:t>
      </w:r>
      <w:r w:rsidRPr="003C444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>přednášková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 xml:space="preserve">, </w:t>
      </w:r>
      <w:r w:rsidRPr="003C444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>publikační činnost, manažerské působení, zásluhy o technický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 xml:space="preserve">, </w:t>
      </w:r>
      <w:r w:rsidRPr="003C444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>technologický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 xml:space="preserve">, </w:t>
      </w:r>
      <w:r w:rsidRPr="003C444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>odborný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 xml:space="preserve">, </w:t>
      </w:r>
      <w:r w:rsidRPr="003C444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 xml:space="preserve">modernizační atd. rozvoj školy…, atd.) </w:t>
      </w:r>
    </w:p>
    <w:p w14:paraId="5B6D0ECA" w14:textId="77777777" w:rsidR="003C4444" w:rsidRPr="003C4444" w:rsidRDefault="003C4444" w:rsidP="003C4444">
      <w:pPr>
        <w:spacing w:after="12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</w:p>
    <w:p w14:paraId="01DD47A9" w14:textId="1FCA5836" w:rsidR="003C4444" w:rsidRPr="003C4444" w:rsidRDefault="003C4444" w:rsidP="003C4444">
      <w:pPr>
        <w:spacing w:after="12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</w:pPr>
      <w:r w:rsidRPr="003C444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 xml:space="preserve">3. Mimopracovní aktivity související se školstvím </w:t>
      </w:r>
      <w:r w:rsidRPr="003C444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>(např.</w:t>
      </w:r>
      <w:r w:rsidRPr="003C444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cs-CZ"/>
          <w14:ligatures w14:val="none"/>
        </w:rPr>
        <w:t xml:space="preserve"> </w:t>
      </w:r>
      <w:r w:rsidRPr="003C444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>zapojení do projektů</w:t>
      </w:r>
      <w:proofErr w:type="gramStart"/>
      <w:r w:rsidRPr="003C444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 xml:space="preserve"> ….</w:t>
      </w:r>
      <w:proofErr w:type="gramEnd"/>
      <w:r w:rsidRPr="003C444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>, činnost v orgánech samosprávy …., krajských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 xml:space="preserve">, </w:t>
      </w:r>
      <w:r w:rsidRPr="003C444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>republikových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 xml:space="preserve">, </w:t>
      </w:r>
      <w:r w:rsidRPr="003C444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cs-CZ"/>
          <w14:ligatures w14:val="none"/>
        </w:rPr>
        <w:t xml:space="preserve">odborných orgánech, poradních sborech atd.) </w:t>
      </w:r>
    </w:p>
    <w:p w14:paraId="2112BD91" w14:textId="77777777" w:rsidR="003C4444" w:rsidRPr="003C4444" w:rsidRDefault="003C4444" w:rsidP="003C4444">
      <w:pPr>
        <w:spacing w:after="12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</w:pPr>
    </w:p>
    <w:p w14:paraId="66FF2CBB" w14:textId="77777777" w:rsidR="003C4444" w:rsidRPr="003C4444" w:rsidRDefault="003C4444" w:rsidP="003C4444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3C444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  <w14:ligatures w14:val="none"/>
        </w:rPr>
        <w:t>4. Mimořádnosti, zvláštnosti a okolnosti zasluhující si zvláštní pozornost</w:t>
      </w:r>
      <w:r w:rsidRPr="003C4444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které se vztahují k pedagogickému, či společenskému působení navrhované/mu. </w:t>
      </w:r>
    </w:p>
    <w:p w14:paraId="6663F698" w14:textId="77777777" w:rsidR="003C4444" w:rsidRPr="003C4444" w:rsidRDefault="003C4444" w:rsidP="003C4444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3F81E4E" w14:textId="77777777" w:rsidR="003C4444" w:rsidRPr="003C4444" w:rsidRDefault="003C4444" w:rsidP="003C444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0AF5E32" w14:textId="77777777" w:rsidR="003C4444" w:rsidRPr="003C4444" w:rsidRDefault="003C4444" w:rsidP="003C4444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2BD5F0E" w14:textId="77777777" w:rsidR="003C4444" w:rsidRPr="003C4444" w:rsidRDefault="003C4444" w:rsidP="003C444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CB3DFAA" w14:textId="77777777" w:rsidR="00551DEB" w:rsidRDefault="00551DEB"/>
    <w:sectPr w:rsidR="00551DEB" w:rsidSect="003C4444">
      <w:headerReference w:type="default" r:id="rId6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3AE5C" w14:textId="77777777" w:rsidR="00AD5A7D" w:rsidRDefault="00AD5A7D" w:rsidP="003B3148">
      <w:pPr>
        <w:spacing w:after="0" w:line="240" w:lineRule="auto"/>
      </w:pPr>
      <w:r>
        <w:separator/>
      </w:r>
    </w:p>
  </w:endnote>
  <w:endnote w:type="continuationSeparator" w:id="0">
    <w:p w14:paraId="0198F444" w14:textId="77777777" w:rsidR="00AD5A7D" w:rsidRDefault="00AD5A7D" w:rsidP="003B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71CBA" w14:textId="77777777" w:rsidR="00AD5A7D" w:rsidRDefault="00AD5A7D" w:rsidP="003B3148">
      <w:pPr>
        <w:spacing w:after="0" w:line="240" w:lineRule="auto"/>
      </w:pPr>
      <w:r>
        <w:separator/>
      </w:r>
    </w:p>
  </w:footnote>
  <w:footnote w:type="continuationSeparator" w:id="0">
    <w:p w14:paraId="30EC7208" w14:textId="77777777" w:rsidR="00AD5A7D" w:rsidRDefault="00AD5A7D" w:rsidP="003B3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10FE6" w14:textId="77777777" w:rsidR="003B3148" w:rsidRPr="003C4444" w:rsidRDefault="003B3148" w:rsidP="003B3148">
    <w:pPr>
      <w:pBdr>
        <w:bottom w:val="single" w:sz="4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b/>
        <w:kern w:val="0"/>
        <w:sz w:val="24"/>
        <w:szCs w:val="24"/>
        <w:lang w:eastAsia="cs-CZ"/>
        <w14:ligatures w14:val="none"/>
      </w:rPr>
    </w:pPr>
    <w:r w:rsidRPr="003C4444">
      <w:rPr>
        <w:rFonts w:ascii="Times New Roman" w:eastAsia="Times New Roman" w:hAnsi="Times New Roman" w:cs="Times New Roman"/>
        <w:b/>
        <w:kern w:val="0"/>
        <w:sz w:val="24"/>
        <w:szCs w:val="24"/>
        <w:lang w:eastAsia="cs-CZ"/>
        <w14:ligatures w14:val="none"/>
      </w:rPr>
      <w:t>Návrh na ocenění pedagogického pracovníka u příležitosti Dne učitelů 2025</w:t>
    </w:r>
  </w:p>
  <w:p w14:paraId="15F49373" w14:textId="77777777" w:rsidR="00000000" w:rsidRPr="00153E89" w:rsidRDefault="00000000" w:rsidP="00153E89">
    <w:pPr>
      <w:pStyle w:val="Zhlav"/>
      <w:jc w:val="right"/>
      <w:rPr>
        <w:color w:val="99999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44"/>
    <w:rsid w:val="00054425"/>
    <w:rsid w:val="000F6022"/>
    <w:rsid w:val="00311A3C"/>
    <w:rsid w:val="003B3148"/>
    <w:rsid w:val="003C4444"/>
    <w:rsid w:val="00551DEB"/>
    <w:rsid w:val="00AD5A7D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835E3"/>
  <w15:chartTrackingRefBased/>
  <w15:docId w15:val="{FAAB5786-16CF-40BC-BB41-E5154889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C44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4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C44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C44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C44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C44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C44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C44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C44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44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C44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C44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C444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C444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C444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C444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C444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C444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C44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C4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C44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C44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C4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C444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C444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C444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C44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C444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C4444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rsid w:val="003C44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hlavChar">
    <w:name w:val="Záhlaví Char"/>
    <w:basedOn w:val="Standardnpsmoodstavce"/>
    <w:link w:val="Zhlav"/>
    <w:rsid w:val="003C4444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B3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3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Tesarčík Luděk</dc:creator>
  <cp:keywords/>
  <dc:description/>
  <cp:lastModifiedBy>Tesarčík Luděk</cp:lastModifiedBy>
  <cp:revision>1</cp:revision>
  <dcterms:created xsi:type="dcterms:W3CDTF">2024-11-25T12:30:00Z</dcterms:created>
  <dcterms:modified xsi:type="dcterms:W3CDTF">2024-11-25T12:45:00Z</dcterms:modified>
</cp:coreProperties>
</file>